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20"/>
        <w:gridCol w:w="10300"/>
        <w:gridCol w:w="1"/>
      </w:tblGrid>
      <w:tr>
        <w:trPr>
          <w:trHeight w:hRule="exact" w:val="63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"/>
              <w:ind/>
              <w:jc w:val="left"/>
            </w:pPr>
            <w:r>
              <w:rPr>
       </w:rPr>
              <w:t xml:space="preserve">Architecture of environment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Date"/>
              <w:ind/>
            </w:pPr>
            <w:r>
              <w:rPr>
       </w:rPr>
              <w:t xml:space="preserve">22 May 2026 12:09:03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8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1" w:name="JR_PAGE_ANCHOR_0_2"/>
            <w:bookmarkEnd w:id="1"/>
            <w:r>
              <w:rPr/>
              <w:drawing>
                <wp:inline distT="0" distB="0" distL="0" distR="0">
                  <wp:extent cx="7556500" cy="635000"/>
                  <wp:effectExtent l="0" t="0" r="0" b="0"/>
                  <wp:docPr id="1262147530" name="Picture">
</wp:docPr>
                  <a:graphic>
                    <a:graphicData uri="http://schemas.openxmlformats.org/drawingml/2006/picture">
                      <pic:pic>
                        <pic:nvPicPr>
                          <pic:cNvPr id="1262147530" name="Picture"/>
                          <pic:cNvPicPr/>
                        </pic:nvPicPr>
                        <pic:blipFill>
                          <a:blip r:embed="img_0_1_0.png"/>
                          <a:srcRect b="79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</w:rPr>
              <w:t xml:space="preserve">Purpose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</w:rPr>
              <w:t xml:space="preserve">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</w:rPr>
              <w:t xml:space="preserve"> / 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00"/>
        <w:gridCol w:w="2340"/>
        <w:gridCol w:w="2940"/>
        <w:gridCol w:w="1620"/>
        <w:gridCol w:w="580"/>
        <w:gridCol w:w="20"/>
        <w:gridCol w:w="1"/>
      </w:tblGrid>
      <w:tr>
        <w:trPr>
          <w:trHeight w:hRule="exact" w:val="1000"/>
        </w:trPr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2" w:name="JR_PAGE_ANCHOR_0_3"/>
            <w:bookmarkEnd w:id="2"/>
            <w:r>
              <w:rPr/>
              <w:drawing>
                <wp:inline distT="0" distB="0" distL="0" distR="0">
                  <wp:extent cx="7556500" cy="635000"/>
                  <wp:effectExtent l="0" t="0" r="0" b="0"/>
                  <wp:docPr id="2081284649" name="Picture">
</wp:docPr>
                  <a:graphic>
                    <a:graphicData uri="http://schemas.openxmlformats.org/drawingml/2006/picture">
                      <pic:pic>
                        <pic:nvPicPr>
                          <pic:cNvPr id="2081284649" name="Picture"/>
                          <pic:cNvPicPr/>
                        </pic:nvPicPr>
                        <pic:blipFill>
                          <a:blip r:embed="img_0_1_0.png"/>
                          <a:srcRect b="79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</w:rPr>
              <w:t xml:space="preserve">Views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Title 2"/>
              <w:ind/>
              <w:jc w:val="left"/>
            </w:pPr>
            <w:r>
              <w:rPr>
       </w:rPr>
              <w:t xml:space="preserve">Test view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Italic"/>
              <w:ind/>
            </w:pPr>
            <w:r>
              <w:rPr>
       </w:rPr>
              <w:t xml:space="preserve">No viewpoint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1778000" cy="2413000"/>
                  <wp:effectExtent l="0" t="0" r="0" b="0"/>
                  <wp:docPr id="449611579" name="Picture">
</wp:docPr>
                  <a:graphic>
                    <a:graphicData uri="http://schemas.openxmlformats.org/drawingml/2006/picture">
                      <pic:pic>
                        <pic:nvPicPr>
                          <pic:cNvPr id="449611579" name="Picture"/>
                          <pic:cNvPicPr/>
                        </pic:nvPicPr>
                        <pic:blipFill>
                          <a:blip r:embed="img_0_2_4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2413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Title 3"/>
              <w:ind/>
            </w:pPr>
            <w:r>
              <w:rPr>
       </w:rPr>
              <w:t xml:space="preserve">Elements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</w:rPr>
              <w:t xml:space="preserve">Element</w:t>
            </w:r>
          </w:p>
        </w:tc>
        <w:tc>
          <w:tcPr>
            <w:gridSpan w:val="3"/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</w:rPr>
              <w:t xml:space="preserve">Type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ОС Ubuntu 24.02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System Software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Сервер OneServer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Node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</w:rPr>
              <w:t xml:space="preserve">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</w:rPr>
              <w:t xml:space="preserve"> / 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3" w:name="JR_PAGE_ANCHOR_0_4"/>
            <w:bookmarkEnd w:id="3"/>
            <w:r>
              <w:rPr/>
              <w:drawing>
                <wp:inline distT="0" distB="0" distL="0" distR="0">
                  <wp:extent cx="7556500" cy="635000"/>
                  <wp:effectExtent l="0" t="0" r="0" b="0"/>
                  <wp:docPr id="1165000566" name="Picture">
</wp:docPr>
                  <a:graphic>
                    <a:graphicData uri="http://schemas.openxmlformats.org/drawingml/2006/picture">
                      <pic:pic>
                        <pic:nvPicPr>
                          <pic:cNvPr id="1165000566" name="Picture"/>
                          <pic:cNvPicPr/>
                        </pic:nvPicPr>
                        <pic:blipFill>
                          <a:blip r:embed="img_0_1_0.png"/>
                          <a:srcRect b="79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</w:rPr>
              <w:t xml:space="preserve">Technology &amp; Physical Layer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sz w:val="26"/>
              </w:rPr>
              <w:t xml:space="preserve">ОС Ubuntu 24.02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System Software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sz w:val="26"/>
              </w:rPr>
              <w:t xml:space="preserve">Сервер OneServer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Node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</w:rPr>
              <w:t xml:space="preserve">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</w:rPr>
              <w:t xml:space="preserve"> / 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4" w:name="JR_PAGE_ANCHOR_0_5"/>
            <w:bookmarkEnd w:id="4"/>
            <w:r>
              <w:rPr/>
              <w:drawing>
                <wp:inline distT="0" distB="0" distL="0" distR="0">
                  <wp:extent cx="7556500" cy="635000"/>
                  <wp:effectExtent l="0" t="0" r="0" b="0"/>
                  <wp:docPr id="2067426965" name="Picture">
</wp:docPr>
                  <a:graphic>
                    <a:graphicData uri="http://schemas.openxmlformats.org/drawingml/2006/picture">
                      <pic:pic>
                        <pic:nvPicPr>
                          <pic:cNvPr id="2067426965" name="Picture"/>
                          <pic:cNvPicPr/>
                        </pic:nvPicPr>
                        <pic:blipFill>
                          <a:blip r:embed="img_0_1_0.png"/>
                          <a:srcRect b="79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</w:rPr>
              <w:t xml:space="preserve">Relations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sz w:val="26"/>
              </w:rPr>
              <w:t xml:space="preserve">Composition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Composition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Сервер OneServer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</w:rPr>
              <w:t xml:space="preserve">ОС Ubuntu 24.02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</w:rPr>
              <w:t xml:space="preserve">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</w:rPr>
              <w:t xml:space="preserve"> / 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80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Normal">
    <w:name w:val="Normal"/>
    <w:qFormat/>
    <w:pPr>
      <w:ind/>
    </w:pPr>
    <w:rPr>
      <w:rFonts w:ascii="DejaVu Sans" w:hAnsi="DejaVu Sans" w:eastAsia="DejaVu Sans" w:cs="DejaVu Sans"/>
      <w:color w:val="000000"/>
      <w:sz w:val="24"/>
    </w:rPr>
  </w:style>
  <w:style w:type="paragraph" w:styleId="Title">
    <w:name w:val="Title"/>
    <w:qFormat/>
    <w:basedOn w:val="Normal"/>
    <w:pPr>
      <w:ind/>
    </w:pPr>
    <w:rPr>
      <w:sz w:val="44"/>
    </w:rPr>
  </w:style>
  <w:style w:type="paragraph" w:styleId="Title Date">
    <w:name w:val="Title Date"/>
    <w:qFormat/>
    <w:basedOn w:val="Normal"/>
    <w:pPr>
      <w:ind/>
    </w:pPr>
    <w:rPr>
      <w:sz w:val="20"/>
    </w:rPr>
  </w:style>
  <w:style w:type="paragraph" w:styleId="Page footer">
    <w:name w:val="Page footer"/>
    <w:qFormat/>
    <w:basedOn w:val="Normal"/>
    <w:pPr>
      <w:ind/>
    </w:pPr>
    <w:rPr>
      <w:color w:val="666666"/>
      <w:sz w:val="16"/>
    </w:rPr>
  </w:style>
  <w:style w:type="paragraph" w:styleId="Title 1">
    <w:name w:val="Title 1"/>
    <w:qFormat/>
    <w:basedOn w:val="Normal"/>
    <w:pPr>
      <w:ind/>
    </w:pPr>
    <w:rPr>
      <w:color w:val="7CA9BF"/>
      <w:sz w:val="40"/>
    </w:rPr>
  </w:style>
  <w:style w:type="paragraph" w:styleId="Title 2">
    <w:name w:val="Title 2"/>
    <w:qFormat/>
    <w:basedOn w:val="Normal"/>
    <w:pPr>
      <w:ind/>
    </w:pPr>
    <w:rPr>
      <w:color w:val="7CA9BF"/>
      <w:sz w:val="32"/>
    </w:rPr>
  </w:style>
  <w:style w:type="paragraph" w:styleId="Table row">
    <w:name w:val="Table row"/>
    <w:qFormat/>
    <w:basedOn w:val="Normal"/>
    <w:pPr>
      <w:ind/>
      <w:jc w:val="left"/>
    </w:pPr>
    <w:rPr>
      <w:sz w:val="20"/>
    </w:rPr>
  </w:style>
  <w:style w:type="paragraph" w:styleId="Table header">
    <w:name w:val="Table header"/>
    <w:qFormat/>
    <w:basedOn w:val="Table row"/>
    <w:pPr>
      <w:ind/>
    </w:pPr>
    <w:rPr>
      <w:b w:val="true"/>
    </w:rPr>
  </w:style>
  <w:style w:type="paragraph" w:styleId="Title 3">
    <w:name w:val="Title 3"/>
    <w:qFormat/>
    <w:basedOn w:val="Normal"/>
    <w:pPr>
      <w:ind/>
    </w:pPr>
    <w:rPr>
      <w:color w:val="7CA9BF"/>
      <w:sz w:val="28"/>
    </w:rPr>
  </w:style>
  <w:style w:type="paragraph" w:styleId="Italic">
    <w:name w:val="Italic"/>
    <w:qFormat/>
    <w:basedOn w:val="Normal"/>
    <w:pPr>
      <w:ind/>
    </w:pPr>
    <w:rPr>
      <w:i w:val="true"/>
    </w:rPr>
  </w:style>
  <w:style w:type="paragraph" w:styleId="Documentation">
    <w:name w:val="Documentation"/>
    <w:qFormat/>
    <w:basedOn w:val="Normal"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1_0.png" Type="http://schemas.openxmlformats.org/officeDocument/2006/relationships/image" Target="media/img_0_1_0.png"/>
 <Relationship Id="img_0_2_4.png" Type="http://schemas.openxmlformats.org/officeDocument/2006/relationships/image" Target="media/img_0_2_4.png"/>
</Relationships>

</file>

<file path=docProps/app.xml><?xml version="1.0" encoding="utf-8"?>
<Properties xmlns="http://schemas.openxmlformats.org/officeDocument/2006/extended-properties">
  <Application>JasperReports Library version 6.7.1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